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F7" w:rsidRDefault="003C0FF7" w:rsidP="003C0FF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РОССИЙСКАЯ ФЕДЕРАЦИЯ</w:t>
      </w:r>
    </w:p>
    <w:p w:rsidR="003C0FF7" w:rsidRDefault="003C0FF7" w:rsidP="003C0FF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КРАСНОЯРСКИЙ КРАЙ</w:t>
      </w:r>
    </w:p>
    <w:p w:rsidR="003C0FF7" w:rsidRDefault="003C0FF7" w:rsidP="003C0FF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НОВОСЁЛОВСКИЙ РАЙОН</w:t>
      </w:r>
    </w:p>
    <w:p w:rsidR="003C0FF7" w:rsidRDefault="003C0FF7" w:rsidP="003C0FF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 ЛЕГОСТАЕВСКОГО</w:t>
      </w:r>
    </w:p>
    <w:p w:rsidR="003C0FF7" w:rsidRDefault="003C0FF7" w:rsidP="003C0FF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СЕЛЬСОВЕТА</w:t>
      </w:r>
    </w:p>
    <w:p w:rsidR="003C0FF7" w:rsidRDefault="003C0FF7" w:rsidP="003C0FF7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0FF7" w:rsidRDefault="003C0FF7" w:rsidP="003C0FF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3C0FF7" w:rsidRDefault="003C0FF7" w:rsidP="003C0FF7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 по предупреждению, ликвидации чрезвычайных ситуаций и обеспечению пожарной безопасности</w:t>
      </w:r>
    </w:p>
    <w:p w:rsidR="003C0FF7" w:rsidRDefault="003C0FF7" w:rsidP="003C0FF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FF7" w:rsidRDefault="003C0FF7" w:rsidP="003C0F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26.01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с. Легостаево                                        №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FF7" w:rsidRPr="003C0FF7" w:rsidRDefault="003C0FF7" w:rsidP="003C0FF7">
      <w:pPr>
        <w:spacing w:after="0"/>
        <w:rPr>
          <w:rFonts w:ascii="Times New Roman" w:hAnsi="Times New Roman"/>
          <w:sz w:val="28"/>
          <w:szCs w:val="28"/>
        </w:rPr>
      </w:pPr>
    </w:p>
    <w:p w:rsidR="003C0FF7" w:rsidRPr="003C0FF7" w:rsidRDefault="003C0FF7" w:rsidP="003C0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FF7">
        <w:rPr>
          <w:rFonts w:ascii="Times New Roman" w:hAnsi="Times New Roman" w:cs="Times New Roman"/>
          <w:sz w:val="28"/>
          <w:szCs w:val="28"/>
        </w:rPr>
        <w:t>Рассматриваемые вопросы:</w:t>
      </w:r>
    </w:p>
    <w:p w:rsidR="003C0FF7" w:rsidRPr="003C0FF7" w:rsidRDefault="003C0FF7" w:rsidP="003C0F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0FF7" w:rsidRPr="003C0FF7" w:rsidRDefault="003C0FF7" w:rsidP="003C0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F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 доведении </w:t>
      </w:r>
      <w:r w:rsidRPr="003C0FF7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0FF7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профилактику травматизма и гибели населения, в т.ч. детей при пожарах на территории Новоселовского района в 2021году.</w:t>
      </w:r>
    </w:p>
    <w:p w:rsidR="003C0FF7" w:rsidRDefault="003C0FF7" w:rsidP="0024445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FF7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3C0FF7">
        <w:rPr>
          <w:rFonts w:ascii="Times New Roman" w:hAnsi="Times New Roman" w:cs="Times New Roman"/>
          <w:sz w:val="28"/>
          <w:szCs w:val="28"/>
        </w:rPr>
        <w:t xml:space="preserve">: </w:t>
      </w:r>
      <w:r w:rsidR="00244455">
        <w:rPr>
          <w:rFonts w:ascii="Times New Roman" w:hAnsi="Times New Roman" w:cs="Times New Roman"/>
          <w:i/>
          <w:sz w:val="28"/>
          <w:szCs w:val="28"/>
        </w:rPr>
        <w:t>Глава сельсовета Лалетина С. В.</w:t>
      </w:r>
    </w:p>
    <w:p w:rsidR="00244455" w:rsidRPr="00244455" w:rsidRDefault="00244455" w:rsidP="0024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55">
        <w:rPr>
          <w:rFonts w:ascii="Times New Roman" w:hAnsi="Times New Roman" w:cs="Times New Roman"/>
          <w:sz w:val="28"/>
          <w:szCs w:val="28"/>
        </w:rPr>
        <w:t>2. Об утверждении плана комплексных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профилактике и обеспечению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Новоселовского района Красноярского края в пожароопасный период  2021 года. </w:t>
      </w:r>
    </w:p>
    <w:p w:rsidR="003C0FF7" w:rsidRPr="003C0FF7" w:rsidRDefault="005A33ED" w:rsidP="003C0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4455">
        <w:rPr>
          <w:rFonts w:ascii="Times New Roman" w:hAnsi="Times New Roman" w:cs="Times New Roman"/>
          <w:sz w:val="28"/>
          <w:szCs w:val="28"/>
        </w:rPr>
        <w:t>. О доведении</w:t>
      </w:r>
      <w:r w:rsidR="003C0FF7" w:rsidRPr="003C0FF7">
        <w:rPr>
          <w:rFonts w:ascii="Times New Roman" w:hAnsi="Times New Roman" w:cs="Times New Roman"/>
          <w:sz w:val="28"/>
          <w:szCs w:val="28"/>
        </w:rPr>
        <w:t xml:space="preserve"> комплексного плана мероприятий по подготовке неработающего населения Новоселовского района Красноярского края в области гражданской обороны, защиты от чрезвычайных ситуаций, обеспечение пожарной безопасности и безопасности на водных объектах на 2021 год.</w:t>
      </w:r>
    </w:p>
    <w:p w:rsidR="003C0FF7" w:rsidRDefault="003C0FF7" w:rsidP="003C0FF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FF7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244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455">
        <w:rPr>
          <w:rFonts w:ascii="Times New Roman" w:hAnsi="Times New Roman" w:cs="Times New Roman"/>
          <w:i/>
          <w:sz w:val="28"/>
          <w:szCs w:val="28"/>
        </w:rPr>
        <w:t>Глава сельсовета Лалетина С. В.</w:t>
      </w:r>
    </w:p>
    <w:p w:rsidR="003C0FF7" w:rsidRPr="003C0FF7" w:rsidRDefault="003C0FF7" w:rsidP="00464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4F58" w:rsidRDefault="003C0FF7" w:rsidP="003C0F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0FF7">
        <w:rPr>
          <w:rFonts w:ascii="Times New Roman" w:hAnsi="Times New Roman" w:cs="Times New Roman"/>
          <w:sz w:val="28"/>
          <w:szCs w:val="28"/>
        </w:rPr>
        <w:t xml:space="preserve">В целях усиления мер пожарной безопасности, направленных </w:t>
      </w:r>
      <w:r w:rsidRPr="003C0FF7">
        <w:rPr>
          <w:rFonts w:ascii="Times New Roman" w:hAnsi="Times New Roman" w:cs="Times New Roman"/>
          <w:sz w:val="28"/>
          <w:szCs w:val="28"/>
        </w:rPr>
        <w:br/>
        <w:t xml:space="preserve">на предупреждение пожаров и гибели при них людей комиссия </w:t>
      </w:r>
      <w:r w:rsidRPr="003C0FF7">
        <w:rPr>
          <w:rFonts w:ascii="Times New Roman" w:hAnsi="Times New Roman" w:cs="Times New Roman"/>
          <w:sz w:val="28"/>
          <w:szCs w:val="28"/>
        </w:rPr>
        <w:br/>
        <w:t xml:space="preserve">по предупреждению и ликвидации чрезвычайных ситуаций и обеспечению пожарной безопасности </w:t>
      </w:r>
      <w:proofErr w:type="spellStart"/>
      <w:r w:rsidR="00244455">
        <w:rPr>
          <w:rFonts w:ascii="Times New Roman" w:hAnsi="Times New Roman" w:cs="Times New Roman"/>
          <w:sz w:val="28"/>
          <w:szCs w:val="28"/>
        </w:rPr>
        <w:t>Легостаеского</w:t>
      </w:r>
      <w:proofErr w:type="spellEnd"/>
      <w:r w:rsidR="00244455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64F58" w:rsidRDefault="00464F58" w:rsidP="003C0F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0FF7" w:rsidRDefault="003C0FF7" w:rsidP="00464F5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C0FF7">
        <w:rPr>
          <w:rFonts w:ascii="Times New Roman" w:hAnsi="Times New Roman" w:cs="Times New Roman"/>
          <w:sz w:val="28"/>
          <w:szCs w:val="28"/>
        </w:rPr>
        <w:t>РЕШИЛА:</w:t>
      </w:r>
    </w:p>
    <w:p w:rsidR="00464F58" w:rsidRPr="003C0FF7" w:rsidRDefault="00464F58" w:rsidP="00464F5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0FF7" w:rsidRPr="003C0FF7" w:rsidRDefault="003C0FF7" w:rsidP="003C0F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FF7">
        <w:rPr>
          <w:rFonts w:ascii="Times New Roman" w:hAnsi="Times New Roman" w:cs="Times New Roman"/>
          <w:sz w:val="28"/>
          <w:szCs w:val="28"/>
        </w:rPr>
        <w:t>1.1. Информацию докладчика принять к сведению.</w:t>
      </w:r>
    </w:p>
    <w:p w:rsidR="003C0FF7" w:rsidRPr="003C0FF7" w:rsidRDefault="003C0FF7" w:rsidP="003C0F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FF7">
        <w:rPr>
          <w:rFonts w:ascii="Times New Roman" w:hAnsi="Times New Roman" w:cs="Times New Roman"/>
          <w:sz w:val="28"/>
          <w:szCs w:val="28"/>
        </w:rPr>
        <w:t>1.2.</w:t>
      </w:r>
      <w:r w:rsidR="00464F58">
        <w:rPr>
          <w:rFonts w:ascii="Times New Roman" w:hAnsi="Times New Roman" w:cs="Times New Roman"/>
          <w:sz w:val="28"/>
          <w:szCs w:val="28"/>
        </w:rPr>
        <w:t xml:space="preserve"> Учесть утвержденные мероприятия при разработке </w:t>
      </w:r>
      <w:r w:rsidR="00464F58" w:rsidRPr="00244455">
        <w:rPr>
          <w:rFonts w:ascii="Times New Roman" w:hAnsi="Times New Roman" w:cs="Times New Roman"/>
          <w:sz w:val="28"/>
          <w:szCs w:val="28"/>
        </w:rPr>
        <w:t>плана комплексных мероприятий</w:t>
      </w:r>
      <w:r w:rsidR="00464F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64F58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="00464F58">
        <w:rPr>
          <w:rFonts w:ascii="Times New Roman" w:hAnsi="Times New Roman" w:cs="Times New Roman"/>
          <w:sz w:val="28"/>
          <w:szCs w:val="28"/>
        </w:rPr>
        <w:t xml:space="preserve"> сельсовета по </w:t>
      </w:r>
      <w:r w:rsidR="00464F58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профилактике и обеспечению пожарной безопасности на территории </w:t>
      </w:r>
      <w:proofErr w:type="spellStart"/>
      <w:r w:rsidR="00464F58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="00464F58">
        <w:rPr>
          <w:rFonts w:ascii="Times New Roman" w:hAnsi="Times New Roman" w:cs="Times New Roman"/>
          <w:sz w:val="28"/>
          <w:szCs w:val="28"/>
        </w:rPr>
        <w:t xml:space="preserve"> сельсовета в пожароопасный период  2021 года</w:t>
      </w:r>
      <w:r w:rsidRPr="003C0FF7">
        <w:rPr>
          <w:rFonts w:ascii="Times New Roman" w:hAnsi="Times New Roman" w:cs="Times New Roman"/>
          <w:sz w:val="28"/>
          <w:szCs w:val="28"/>
        </w:rPr>
        <w:t>.</w:t>
      </w:r>
    </w:p>
    <w:p w:rsidR="003C0FF7" w:rsidRDefault="003C0FF7" w:rsidP="003C0F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FF7">
        <w:rPr>
          <w:rFonts w:ascii="Times New Roman" w:hAnsi="Times New Roman" w:cs="Times New Roman"/>
          <w:sz w:val="28"/>
          <w:szCs w:val="28"/>
        </w:rPr>
        <w:t>1.</w:t>
      </w:r>
      <w:r w:rsidR="00464F58">
        <w:rPr>
          <w:rFonts w:ascii="Times New Roman" w:hAnsi="Times New Roman" w:cs="Times New Roman"/>
          <w:sz w:val="28"/>
          <w:szCs w:val="28"/>
        </w:rPr>
        <w:t>3</w:t>
      </w:r>
      <w:r w:rsidRPr="003C0FF7">
        <w:rPr>
          <w:rFonts w:ascii="Times New Roman" w:hAnsi="Times New Roman" w:cs="Times New Roman"/>
          <w:sz w:val="28"/>
          <w:szCs w:val="28"/>
        </w:rPr>
        <w:t xml:space="preserve">. Ответственным исполнителям предоставлять информацию о выполнении плана мероприятий </w:t>
      </w:r>
      <w:r w:rsidR="00464F58">
        <w:rPr>
          <w:rFonts w:ascii="Times New Roman" w:hAnsi="Times New Roman" w:cs="Times New Roman"/>
          <w:sz w:val="28"/>
          <w:szCs w:val="28"/>
        </w:rPr>
        <w:t xml:space="preserve">Новоселовского района </w:t>
      </w:r>
      <w:r w:rsidRPr="003C0FF7">
        <w:rPr>
          <w:rFonts w:ascii="Times New Roman" w:hAnsi="Times New Roman" w:cs="Times New Roman"/>
          <w:sz w:val="28"/>
          <w:szCs w:val="28"/>
        </w:rPr>
        <w:t>в КЧС и ПБ Новоселовского района в установленные сроки.</w:t>
      </w:r>
    </w:p>
    <w:p w:rsidR="00464F58" w:rsidRDefault="00426D4C" w:rsidP="0042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64F58" w:rsidRPr="00426D4C">
        <w:rPr>
          <w:rFonts w:ascii="Times New Roman" w:hAnsi="Times New Roman" w:cs="Times New Roman"/>
          <w:sz w:val="28"/>
          <w:szCs w:val="28"/>
        </w:rPr>
        <w:t xml:space="preserve">2. </w:t>
      </w:r>
      <w:r w:rsidR="00464F58" w:rsidRPr="00464F58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464F58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="00464F58" w:rsidRPr="00464F58">
        <w:rPr>
          <w:rFonts w:ascii="Times New Roman" w:hAnsi="Times New Roman" w:cs="Times New Roman"/>
          <w:sz w:val="28"/>
          <w:szCs w:val="28"/>
        </w:rPr>
        <w:t>мероприятий</w:t>
      </w:r>
      <w:r w:rsidR="00464F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64F58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="00464F58">
        <w:rPr>
          <w:rFonts w:ascii="Times New Roman" w:hAnsi="Times New Roman" w:cs="Times New Roman"/>
          <w:sz w:val="28"/>
          <w:szCs w:val="28"/>
        </w:rPr>
        <w:t xml:space="preserve"> сельсовета по профилактике и обеспечению пожарной безопасности на территории </w:t>
      </w:r>
      <w:proofErr w:type="spellStart"/>
      <w:r w:rsidR="00464F58"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 w:rsidR="00464F58">
        <w:rPr>
          <w:rFonts w:ascii="Times New Roman" w:hAnsi="Times New Roman" w:cs="Times New Roman"/>
          <w:sz w:val="28"/>
          <w:szCs w:val="28"/>
        </w:rPr>
        <w:t xml:space="preserve"> сельсовета Новоселовского района Красноярского края в пожароопасный период 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464F58" w:rsidRPr="00464F58">
        <w:rPr>
          <w:rFonts w:ascii="Times New Roman" w:hAnsi="Times New Roman" w:cs="Times New Roman"/>
          <w:sz w:val="28"/>
          <w:szCs w:val="28"/>
        </w:rPr>
        <w:t>(далее – план мероприятий) (приложение № 1).</w:t>
      </w:r>
    </w:p>
    <w:p w:rsidR="003C0FF7" w:rsidRPr="003C0FF7" w:rsidRDefault="005A33ED" w:rsidP="005A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0FF7" w:rsidRPr="003C0FF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3C0FF7" w:rsidRPr="003C0FF7">
        <w:rPr>
          <w:rFonts w:ascii="Times New Roman" w:hAnsi="Times New Roman" w:cs="Times New Roman"/>
          <w:sz w:val="28"/>
          <w:szCs w:val="28"/>
        </w:rPr>
        <w:t>повышения качества подготовки населения Новоселовского района</w:t>
      </w:r>
      <w:proofErr w:type="gramEnd"/>
      <w:r w:rsidR="003C0FF7" w:rsidRPr="003C0FF7">
        <w:rPr>
          <w:rFonts w:ascii="Times New Roman" w:hAnsi="Times New Roman" w:cs="Times New Roman"/>
          <w:sz w:val="28"/>
          <w:szCs w:val="28"/>
        </w:rPr>
        <w:t xml:space="preserve"> по вопросам гражданской обороны и защиты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="003C0FF7" w:rsidRPr="003C0FF7">
        <w:rPr>
          <w:rFonts w:ascii="Times New Roman" w:hAnsi="Times New Roman" w:cs="Times New Roman"/>
          <w:sz w:val="28"/>
          <w:szCs w:val="28"/>
        </w:rPr>
        <w:t>:</w:t>
      </w:r>
    </w:p>
    <w:p w:rsidR="003C0FF7" w:rsidRPr="003C0FF7" w:rsidRDefault="003C0FF7" w:rsidP="003C0F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FF7">
        <w:rPr>
          <w:rFonts w:ascii="Times New Roman" w:hAnsi="Times New Roman" w:cs="Times New Roman"/>
          <w:sz w:val="28"/>
          <w:szCs w:val="28"/>
        </w:rPr>
        <w:t>3.</w:t>
      </w:r>
      <w:r w:rsidR="005A33ED">
        <w:rPr>
          <w:rFonts w:ascii="Times New Roman" w:hAnsi="Times New Roman" w:cs="Times New Roman"/>
          <w:sz w:val="28"/>
          <w:szCs w:val="28"/>
        </w:rPr>
        <w:t>1</w:t>
      </w:r>
      <w:r w:rsidRPr="003C0FF7">
        <w:rPr>
          <w:rFonts w:ascii="Times New Roman" w:hAnsi="Times New Roman" w:cs="Times New Roman"/>
          <w:sz w:val="28"/>
          <w:szCs w:val="28"/>
        </w:rPr>
        <w:t xml:space="preserve">. </w:t>
      </w:r>
      <w:r w:rsidR="00A30185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3C0FF7">
        <w:rPr>
          <w:rFonts w:ascii="Times New Roman" w:hAnsi="Times New Roman" w:cs="Times New Roman"/>
          <w:sz w:val="28"/>
          <w:szCs w:val="28"/>
        </w:rPr>
        <w:t xml:space="preserve"> комплексный план мероприятий по подготовке неработающего населения Новоселовского района Красноярского края в области гражданской обороны, защиты от чрезвычайных ситуаций, обеспечение пожарной безопасности и безопасности на водных объектах на 2021 год.</w:t>
      </w:r>
    </w:p>
    <w:p w:rsidR="003C0FF7" w:rsidRPr="003C0FF7" w:rsidRDefault="003C0FF7" w:rsidP="003C0FF7">
      <w:pPr>
        <w:pStyle w:val="a3"/>
        <w:ind w:firstLine="567"/>
        <w:jc w:val="both"/>
        <w:rPr>
          <w:sz w:val="28"/>
          <w:szCs w:val="28"/>
        </w:rPr>
      </w:pPr>
      <w:r w:rsidRPr="003C0FF7">
        <w:rPr>
          <w:sz w:val="28"/>
          <w:szCs w:val="28"/>
        </w:rPr>
        <w:t>3.</w:t>
      </w:r>
      <w:r w:rsidR="00A30185">
        <w:rPr>
          <w:sz w:val="28"/>
          <w:szCs w:val="28"/>
        </w:rPr>
        <w:t>2</w:t>
      </w:r>
      <w:r w:rsidRPr="003C0FF7">
        <w:rPr>
          <w:sz w:val="28"/>
          <w:szCs w:val="28"/>
        </w:rPr>
        <w:t>. Ответственным исполнителям предоставлять</w:t>
      </w:r>
      <w:r w:rsidR="00A30185">
        <w:rPr>
          <w:sz w:val="28"/>
          <w:szCs w:val="28"/>
        </w:rPr>
        <w:t xml:space="preserve"> </w:t>
      </w:r>
      <w:r w:rsidRPr="00A30185">
        <w:rPr>
          <w:sz w:val="28"/>
          <w:szCs w:val="28"/>
        </w:rPr>
        <w:t>ежеквартально в КЧС и ПБ Новоселовского района</w:t>
      </w:r>
      <w:r w:rsidRPr="003C0FF7">
        <w:rPr>
          <w:sz w:val="28"/>
          <w:szCs w:val="28"/>
        </w:rPr>
        <w:t xml:space="preserve"> информацию о выполнении пунктов плана мероприятий</w:t>
      </w:r>
      <w:r w:rsidR="00A30185">
        <w:rPr>
          <w:sz w:val="28"/>
          <w:szCs w:val="28"/>
        </w:rPr>
        <w:t>.</w:t>
      </w:r>
    </w:p>
    <w:p w:rsidR="00A30185" w:rsidRDefault="00A30185" w:rsidP="00A30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0FF7" w:rsidRPr="003C0FF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оставляю за собой. </w:t>
      </w:r>
    </w:p>
    <w:p w:rsidR="00A30185" w:rsidRDefault="00A30185" w:rsidP="00A30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5. Решение вступает в силу в день подписания.</w:t>
      </w:r>
    </w:p>
    <w:p w:rsidR="00A30185" w:rsidRPr="00D9155B" w:rsidRDefault="00A30185" w:rsidP="00A30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185" w:rsidRDefault="00A30185" w:rsidP="00A30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0185" w:rsidRPr="00D9155B" w:rsidRDefault="00A30185" w:rsidP="00A30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0185" w:rsidRDefault="00A30185" w:rsidP="00A30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сельсовета,</w:t>
      </w:r>
    </w:p>
    <w:p w:rsidR="00A30185" w:rsidRDefault="00A30185" w:rsidP="00A30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КЧС и ОПБ                                                   С. В. Лалетина</w:t>
      </w:r>
    </w:p>
    <w:p w:rsidR="003C0FF7" w:rsidRPr="003C0FF7" w:rsidRDefault="003C0FF7" w:rsidP="00A30185">
      <w:pPr>
        <w:pStyle w:val="a3"/>
        <w:ind w:firstLine="567"/>
        <w:jc w:val="both"/>
        <w:rPr>
          <w:sz w:val="28"/>
          <w:szCs w:val="28"/>
        </w:rPr>
      </w:pPr>
    </w:p>
    <w:p w:rsidR="00000000" w:rsidRDefault="00A30185" w:rsidP="003C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3ED" w:rsidRDefault="005A33ED" w:rsidP="003C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3ED" w:rsidRDefault="005A33ED" w:rsidP="003C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3ED" w:rsidRDefault="005A33ED" w:rsidP="003C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3ED" w:rsidRDefault="005A33ED" w:rsidP="003C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3ED" w:rsidRDefault="005A33ED" w:rsidP="003C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3ED" w:rsidRDefault="005A33ED" w:rsidP="003C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3ED" w:rsidRDefault="005A33ED" w:rsidP="003C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3ED" w:rsidRDefault="005A33ED" w:rsidP="003C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3ED" w:rsidRDefault="005A33ED" w:rsidP="003C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3ED" w:rsidRDefault="005A33ED" w:rsidP="003C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3ED" w:rsidRDefault="005A33ED" w:rsidP="003C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185" w:rsidRDefault="00A30185" w:rsidP="00A30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A30185" w:rsidRDefault="00A30185" w:rsidP="00A30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к решению комиссии по ЧС и ОПБ</w:t>
      </w:r>
    </w:p>
    <w:p w:rsidR="00A30185" w:rsidRDefault="00A30185" w:rsidP="00A30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от </w:t>
      </w:r>
      <w:r>
        <w:rPr>
          <w:rFonts w:ascii="Times New Roman" w:hAnsi="Times New Roman"/>
          <w:sz w:val="28"/>
          <w:szCs w:val="28"/>
        </w:rPr>
        <w:t>26.01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0185" w:rsidRDefault="00A30185" w:rsidP="00A30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0185" w:rsidRDefault="00A30185" w:rsidP="00A30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0185" w:rsidRDefault="00A30185" w:rsidP="00A30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0185" w:rsidRDefault="00A30185" w:rsidP="00A30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КОМПЛЕКСНЫХ МЕРОПРИЯТИЙ</w:t>
      </w:r>
    </w:p>
    <w:p w:rsidR="00A30185" w:rsidRDefault="00A30185" w:rsidP="00A30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профилактике и обеспечению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Новоселовского района Красноярского края в пожароопасный период </w:t>
      </w:r>
    </w:p>
    <w:p w:rsidR="005A33ED" w:rsidRDefault="00A30185" w:rsidP="00A30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года. </w:t>
      </w:r>
    </w:p>
    <w:p w:rsidR="00A30185" w:rsidRDefault="00A30185" w:rsidP="00A30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594"/>
        <w:gridCol w:w="4794"/>
        <w:gridCol w:w="1275"/>
        <w:gridCol w:w="1894"/>
        <w:gridCol w:w="1899"/>
      </w:tblGrid>
      <w:tr w:rsidR="005A33ED" w:rsidTr="00AA398A">
        <w:tc>
          <w:tcPr>
            <w:tcW w:w="5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5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99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A33ED" w:rsidTr="00AA398A">
        <w:tc>
          <w:tcPr>
            <w:tcW w:w="5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4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КЧС об обеспечении пожарной безопасности, с приглашением руководителей организаций и учреждений имеющихся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Легостаеского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275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94" w:type="dxa"/>
          </w:tcPr>
          <w:p w:rsidR="005A33ED" w:rsidRPr="00D5196D" w:rsidRDefault="005A33ED" w:rsidP="00AA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Лалетина</w:t>
            </w:r>
          </w:p>
        </w:tc>
        <w:tc>
          <w:tcPr>
            <w:tcW w:w="1899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руководителями, по мере возникновения ситуации и начала пожароопасных периодов</w:t>
            </w:r>
          </w:p>
        </w:tc>
      </w:tr>
      <w:tr w:rsidR="005A33ED" w:rsidTr="00AA398A">
        <w:tc>
          <w:tcPr>
            <w:tcW w:w="5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4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профилактической работы с руководителями организаций и учреждений по правилам поведения в пожароопасный период 2021  </w:t>
            </w:r>
          </w:p>
        </w:tc>
        <w:tc>
          <w:tcPr>
            <w:tcW w:w="1275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Лалетина, руководители организаций</w:t>
            </w:r>
          </w:p>
        </w:tc>
        <w:tc>
          <w:tcPr>
            <w:tcW w:w="1899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3ED" w:rsidTr="00AA398A">
        <w:tc>
          <w:tcPr>
            <w:tcW w:w="5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4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уроков в образовательных учреждениях,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дошкольного образования, по мерам пожарной безопасности. Проведение мероприятий в домах культуры и библиотеках по мерам пожарной безопасности (показ фильмов, роликов и т. д.) Проведение эстафет, соревнований, конкурсов, викторин и т.д.</w:t>
            </w:r>
          </w:p>
        </w:tc>
        <w:tc>
          <w:tcPr>
            <w:tcW w:w="1275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месяца</w:t>
            </w:r>
          </w:p>
        </w:tc>
        <w:tc>
          <w:tcPr>
            <w:tcW w:w="18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КосырьковаЕ.Н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Холодельщикова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Л.</w:t>
            </w:r>
          </w:p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ЦыглимоваН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5A33ED" w:rsidRPr="00D5196D" w:rsidRDefault="005A33ED" w:rsidP="00AA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КаптыреваО.А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99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5A33ED" w:rsidTr="00AA398A">
        <w:tc>
          <w:tcPr>
            <w:tcW w:w="5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4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подвальных, складских и чердачных помещений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 и учреждениях</w:t>
            </w:r>
          </w:p>
        </w:tc>
        <w:tc>
          <w:tcPr>
            <w:tcW w:w="1275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квартал</w:t>
            </w:r>
          </w:p>
        </w:tc>
        <w:tc>
          <w:tcPr>
            <w:tcW w:w="1894" w:type="dxa"/>
          </w:tcPr>
          <w:p w:rsidR="005A33ED" w:rsidRPr="00D5196D" w:rsidRDefault="005A33ED" w:rsidP="00AA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Лалетина, руководители организаций</w:t>
            </w:r>
          </w:p>
        </w:tc>
        <w:tc>
          <w:tcPr>
            <w:tcW w:w="1899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согласовыват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с руководителями</w:t>
            </w:r>
          </w:p>
        </w:tc>
      </w:tr>
      <w:tr w:rsidR="005A33ED" w:rsidTr="00AA398A">
        <w:tc>
          <w:tcPr>
            <w:tcW w:w="5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94" w:type="dxa"/>
          </w:tcPr>
          <w:p w:rsidR="005A33ED" w:rsidRPr="00EF7375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75">
              <w:rPr>
                <w:rFonts w:ascii="Times New Roman" w:hAnsi="Times New Roman" w:cs="Times New Roman"/>
                <w:sz w:val="28"/>
                <w:szCs w:val="28"/>
              </w:rPr>
              <w:t>Принять постановление, об установлении на территории поселения особого противопожарного режима, режима повышенной готовности, режима ЧС.</w:t>
            </w:r>
          </w:p>
        </w:tc>
        <w:tc>
          <w:tcPr>
            <w:tcW w:w="1275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повышении класса опасности</w:t>
            </w:r>
          </w:p>
        </w:tc>
        <w:tc>
          <w:tcPr>
            <w:tcW w:w="18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Лалетина</w:t>
            </w:r>
          </w:p>
        </w:tc>
        <w:tc>
          <w:tcPr>
            <w:tcW w:w="1899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3ED" w:rsidTr="00AA398A">
        <w:tc>
          <w:tcPr>
            <w:tcW w:w="5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4" w:type="dxa"/>
          </w:tcPr>
          <w:p w:rsidR="005A33ED" w:rsidRPr="00D63716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16">
              <w:rPr>
                <w:rFonts w:ascii="Times New Roman" w:hAnsi="Times New Roman" w:cs="Times New Roman"/>
                <w:sz w:val="28"/>
                <w:szCs w:val="28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275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894" w:type="dxa"/>
          </w:tcPr>
          <w:p w:rsidR="005A33ED" w:rsidRPr="00D63716" w:rsidRDefault="005A33ED" w:rsidP="00AA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Новоселовского района</w:t>
            </w:r>
            <w:r w:rsidRPr="00D637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71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Легостаевского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99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3ED" w:rsidTr="00AA398A">
        <w:tc>
          <w:tcPr>
            <w:tcW w:w="5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4" w:type="dxa"/>
          </w:tcPr>
          <w:p w:rsidR="005A33ED" w:rsidRPr="004B37FA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FA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муниципальную программу по вопросам обеспечения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 год</w:t>
            </w:r>
          </w:p>
        </w:tc>
        <w:tc>
          <w:tcPr>
            <w:tcW w:w="1275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Лалетина, О.Ю.Скворцова</w:t>
            </w:r>
          </w:p>
        </w:tc>
        <w:tc>
          <w:tcPr>
            <w:tcW w:w="1899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3ED" w:rsidTr="00AA398A">
        <w:tc>
          <w:tcPr>
            <w:tcW w:w="5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4" w:type="dxa"/>
          </w:tcPr>
          <w:p w:rsidR="005A33ED" w:rsidRPr="008C3B0B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обновление информационных материалов (буклеты, памятки и т. д.) на информационных стендах населенных пунктов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легостаевского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Легостаевского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в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Легостаевские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1275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Гончарова</w:t>
            </w:r>
          </w:p>
        </w:tc>
        <w:tc>
          <w:tcPr>
            <w:tcW w:w="1899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3ED" w:rsidTr="00AA398A">
        <w:tc>
          <w:tcPr>
            <w:tcW w:w="5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4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превентивных мер по профилактике пожаров –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обходов, совместно с сотрудниками ОНД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Балахтинскому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Новоселовскому району, с темой пожарной безопасности граждан, с раздачей под роспись информационных памяток по противопожарной безопасности, выдача памяток под роспись.</w:t>
            </w:r>
          </w:p>
        </w:tc>
        <w:tc>
          <w:tcPr>
            <w:tcW w:w="1275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94" w:type="dxa"/>
          </w:tcPr>
          <w:p w:rsidR="005A33ED" w:rsidRPr="00D5196D" w:rsidRDefault="005A33ED" w:rsidP="00AA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D">
              <w:rPr>
                <w:rFonts w:ascii="Times New Roman" w:hAnsi="Times New Roman" w:cs="Times New Roman"/>
                <w:sz w:val="24"/>
                <w:szCs w:val="24"/>
              </w:rPr>
              <w:t>Н. С. Гончарова</w:t>
            </w:r>
          </w:p>
        </w:tc>
        <w:tc>
          <w:tcPr>
            <w:tcW w:w="1899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Особый контроль во время объявления пожароопасных периодов</w:t>
            </w:r>
          </w:p>
        </w:tc>
      </w:tr>
      <w:tr w:rsidR="005A33ED" w:rsidTr="00AA398A">
        <w:tc>
          <w:tcPr>
            <w:tcW w:w="5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4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совместные рейдовые мероприятия (администрация, сотрудники ОНД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Балахтинскому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Новоселовскому району, участковый уполномоченным полиции)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обследования жилья граждан из «группы риска» (семьи СОП, многодетные семьи, одинокие пенсионеры,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ведущие асоциальный образ жизни).</w:t>
            </w:r>
          </w:p>
        </w:tc>
        <w:tc>
          <w:tcPr>
            <w:tcW w:w="1275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Лалетина, Н. С.</w:t>
            </w:r>
            <w:r w:rsidRPr="00D5196D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О.Ю.Скворцова</w:t>
            </w:r>
          </w:p>
        </w:tc>
        <w:tc>
          <w:tcPr>
            <w:tcW w:w="1899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с сотрудниками, 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ситуации и начала пожароопасных периодов</w:t>
            </w:r>
          </w:p>
        </w:tc>
      </w:tr>
      <w:tr w:rsidR="005A33ED" w:rsidTr="00AA398A">
        <w:tc>
          <w:tcPr>
            <w:tcW w:w="5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794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сходов граждан по пожарной безопасности, с раздачей информационных памяток</w:t>
            </w:r>
          </w:p>
        </w:tc>
        <w:tc>
          <w:tcPr>
            <w:tcW w:w="1275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Лалетина, Н. С.</w:t>
            </w:r>
            <w:r w:rsidRPr="00D5196D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О.Ю.Скворцова</w:t>
            </w:r>
          </w:p>
        </w:tc>
        <w:tc>
          <w:tcPr>
            <w:tcW w:w="1899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3ED" w:rsidTr="00AA398A">
        <w:tc>
          <w:tcPr>
            <w:tcW w:w="5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4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минерализованных полос вокруг населенных пунктов, проведение опашки</w:t>
            </w:r>
          </w:p>
        </w:tc>
        <w:tc>
          <w:tcPr>
            <w:tcW w:w="1275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Весна-осень</w:t>
            </w:r>
          </w:p>
        </w:tc>
        <w:tc>
          <w:tcPr>
            <w:tcW w:w="18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Лалетина</w:t>
            </w:r>
          </w:p>
        </w:tc>
        <w:tc>
          <w:tcPr>
            <w:tcW w:w="1899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5A33ED" w:rsidTr="00AA398A">
        <w:tc>
          <w:tcPr>
            <w:tcW w:w="5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4" w:type="dxa"/>
          </w:tcPr>
          <w:p w:rsidR="005A33ED" w:rsidRPr="004B37FA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F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4B37FA">
              <w:rPr>
                <w:rFonts w:ascii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Pr="004B37F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подверженных возгораниям и прилегающих к населенным пунктам, в целях их локализации, в том числе,  мест захоронения и прилегающих к ним территорий</w:t>
            </w:r>
          </w:p>
        </w:tc>
        <w:tc>
          <w:tcPr>
            <w:tcW w:w="1275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8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Лалетина</w:t>
            </w:r>
          </w:p>
        </w:tc>
        <w:tc>
          <w:tcPr>
            <w:tcW w:w="1899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3ED" w:rsidTr="00AA398A">
        <w:tc>
          <w:tcPr>
            <w:tcW w:w="5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4" w:type="dxa"/>
          </w:tcPr>
          <w:p w:rsidR="005A33ED" w:rsidRPr="00EF7375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75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перечень бесхозных строений</w:t>
            </w:r>
            <w:r w:rsidRPr="00EF7375">
              <w:rPr>
                <w:rFonts w:ascii="Times New Roman" w:hAnsi="Times New Roman" w:cs="Times New Roman"/>
                <w:sz w:val="28"/>
                <w:szCs w:val="28"/>
              </w:rPr>
              <w:t>. 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меры по сносу данных строений</w:t>
            </w:r>
            <w:r w:rsidRPr="00EF7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Лалетина, Н. С.</w:t>
            </w:r>
            <w:r w:rsidRPr="00D5196D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О.Ю.Скворцова</w:t>
            </w:r>
          </w:p>
        </w:tc>
        <w:tc>
          <w:tcPr>
            <w:tcW w:w="1899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3ED" w:rsidTr="00AA398A">
        <w:tc>
          <w:tcPr>
            <w:tcW w:w="5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4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беспрепятственного подъезда пожарных автомобилей к пожарным гидрантам и оборудование водонапорных башен устройствами забора воды</w:t>
            </w:r>
          </w:p>
        </w:tc>
        <w:tc>
          <w:tcPr>
            <w:tcW w:w="1275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Лалетина</w:t>
            </w:r>
          </w:p>
        </w:tc>
        <w:tc>
          <w:tcPr>
            <w:tcW w:w="1899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3ED" w:rsidTr="00AA398A">
        <w:tc>
          <w:tcPr>
            <w:tcW w:w="5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94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исправное состояние, в соответствии с требованиями, источников наружного водоснабжения</w:t>
            </w:r>
          </w:p>
        </w:tc>
        <w:tc>
          <w:tcPr>
            <w:tcW w:w="1275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Лалетина,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водоснабжающая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1899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3ED" w:rsidTr="00AA398A">
        <w:tc>
          <w:tcPr>
            <w:tcW w:w="5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94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обмену информацией и уточнению обстановки на территории с ЕДДС и старостами населенных пунктов </w:t>
            </w:r>
          </w:p>
        </w:tc>
        <w:tc>
          <w:tcPr>
            <w:tcW w:w="1275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94" w:type="dxa"/>
          </w:tcPr>
          <w:p w:rsidR="005A33ED" w:rsidRDefault="005A33ED" w:rsidP="00AA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Лалетина</w:t>
            </w:r>
          </w:p>
        </w:tc>
        <w:tc>
          <w:tcPr>
            <w:tcW w:w="1899" w:type="dxa"/>
          </w:tcPr>
          <w:p w:rsidR="005A33ED" w:rsidRDefault="005A33ED" w:rsidP="00AA3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3ED" w:rsidRPr="003C0FF7" w:rsidRDefault="005A33ED" w:rsidP="003C0F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33ED" w:rsidRPr="003C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0FF7"/>
    <w:rsid w:val="00244455"/>
    <w:rsid w:val="003C0FF7"/>
    <w:rsid w:val="00426D4C"/>
    <w:rsid w:val="00464F58"/>
    <w:rsid w:val="005A33ED"/>
    <w:rsid w:val="00682539"/>
    <w:rsid w:val="00A3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C0F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C0FF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A3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2021-03-18T01:30:00Z</dcterms:created>
  <dcterms:modified xsi:type="dcterms:W3CDTF">2021-03-18T03:13:00Z</dcterms:modified>
</cp:coreProperties>
</file>